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5A" w:rsidRPr="006A6503" w:rsidRDefault="00AC37DF">
      <w:pPr>
        <w:pStyle w:val="aa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color w:val="auto"/>
          <w:sz w:val="28"/>
          <w:szCs w:val="28"/>
          <w:lang w:val="ru-RU"/>
        </w:rPr>
        <w:t>Лабораторная работа №13</w:t>
      </w:r>
    </w:p>
    <w:p w:rsidR="0006525A" w:rsidRPr="006A6503" w:rsidRDefault="00AC37DF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6A6503">
        <w:rPr>
          <w:rFonts w:ascii="Times New Roman" w:hAnsi="Times New Roman" w:cs="Times New Roman"/>
          <w:color w:val="auto"/>
          <w:lang w:val="ru-RU"/>
        </w:rPr>
        <w:t xml:space="preserve">Тема: </w:t>
      </w:r>
      <w:bookmarkStart w:id="0" w:name="_GoBack"/>
      <w:r w:rsidRPr="006A6503">
        <w:rPr>
          <w:rFonts w:ascii="Times New Roman" w:hAnsi="Times New Roman" w:cs="Times New Roman"/>
          <w:color w:val="auto"/>
          <w:lang w:val="ru-RU"/>
        </w:rPr>
        <w:t>Свойства азотной кислоты. Реакции нейтрализации, взаимодействие с солями, оксидами и металлами</w:t>
      </w:r>
    </w:p>
    <w:bookmarkEnd w:id="0"/>
    <w:p w:rsidR="0006525A" w:rsidRPr="006A6503" w:rsidRDefault="00AC37DF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color w:val="auto"/>
          <w:sz w:val="28"/>
          <w:szCs w:val="28"/>
          <w:lang w:val="ru-RU"/>
        </w:rPr>
        <w:t>Цель: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Изучить химические свойства азотной кислоты: реакцию нейтрализации, взаимодействие с карбонатами, оксидами металлов и металлами при нагревании.</w:t>
      </w:r>
    </w:p>
    <w:p w:rsidR="0006525A" w:rsidRPr="006A6503" w:rsidRDefault="00AC37DF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color w:val="auto"/>
          <w:sz w:val="28"/>
          <w:szCs w:val="28"/>
          <w:lang w:val="ru-RU"/>
        </w:rPr>
        <w:t>Оборудование и реактивы: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- Азотная кислота (</w:t>
      </w:r>
      <w:r w:rsidRPr="006A6503">
        <w:rPr>
          <w:rFonts w:ascii="Times New Roman" w:hAnsi="Times New Roman" w:cs="Times New Roman"/>
          <w:sz w:val="28"/>
          <w:szCs w:val="28"/>
        </w:rPr>
        <w:t>HNO</w:t>
      </w:r>
      <w:proofErr w:type="gramStart"/>
      <w:r w:rsidRPr="006A6503">
        <w:rPr>
          <w:rFonts w:ascii="Cambria Math" w:hAnsi="Cambria Math" w:cs="Cambria Math"/>
          <w:sz w:val="28"/>
          <w:szCs w:val="28"/>
          <w:lang w:val="ru-RU"/>
        </w:rPr>
        <w:t>₃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proofErr w:type="gramEnd"/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 Основания (</w:t>
      </w:r>
      <w:proofErr w:type="spellStart"/>
      <w:r w:rsidRPr="006A6503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6A650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br/>
        <w:t>- Карбонат кальция (</w:t>
      </w:r>
      <w:proofErr w:type="spellStart"/>
      <w:r w:rsidRPr="006A6503">
        <w:rPr>
          <w:rFonts w:ascii="Times New Roman" w:hAnsi="Times New Roman" w:cs="Times New Roman"/>
          <w:sz w:val="28"/>
          <w:szCs w:val="28"/>
        </w:rPr>
        <w:t>CaCO</w:t>
      </w:r>
      <w:proofErr w:type="spellEnd"/>
      <w:r w:rsidRPr="006A6503">
        <w:rPr>
          <w:rFonts w:ascii="Cambria Math" w:hAnsi="Cambria Math" w:cs="Cambria Math"/>
          <w:sz w:val="28"/>
          <w:szCs w:val="28"/>
          <w:lang w:val="ru-RU"/>
        </w:rPr>
        <w:t>₃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br/>
        <w:t>- Оксид меди (</w:t>
      </w:r>
      <w:proofErr w:type="spellStart"/>
      <w:r w:rsidRPr="006A6503">
        <w:rPr>
          <w:rFonts w:ascii="Times New Roman" w:hAnsi="Times New Roman" w:cs="Times New Roman"/>
          <w:sz w:val="28"/>
          <w:szCs w:val="28"/>
        </w:rPr>
        <w:t>CuO</w:t>
      </w:r>
      <w:proofErr w:type="spellEnd"/>
      <w:r w:rsidRPr="006A650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br/>
        <w:t>- Металлы: цинк (</w:t>
      </w:r>
      <w:r w:rsidRPr="006A6503">
        <w:rPr>
          <w:rFonts w:ascii="Times New Roman" w:hAnsi="Times New Roman" w:cs="Times New Roman"/>
          <w:sz w:val="28"/>
          <w:szCs w:val="28"/>
        </w:rPr>
        <w:t>Zn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), медь (</w:t>
      </w:r>
      <w:r w:rsidRPr="006A6503">
        <w:rPr>
          <w:rFonts w:ascii="Times New Roman" w:hAnsi="Times New Roman" w:cs="Times New Roman"/>
          <w:sz w:val="28"/>
          <w:szCs w:val="28"/>
        </w:rPr>
        <w:t>Cu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br/>
        <w:t>- Пробирки, штатив, пипетки, индикаторы, спиртовка</w:t>
      </w:r>
    </w:p>
    <w:p w:rsidR="0006525A" w:rsidRPr="006A6503" w:rsidRDefault="00AC37DF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A6503">
        <w:rPr>
          <w:rFonts w:ascii="Times New Roman" w:hAnsi="Times New Roman" w:cs="Times New Roman"/>
          <w:color w:val="auto"/>
          <w:sz w:val="28"/>
          <w:szCs w:val="28"/>
        </w:rPr>
        <w:t>Ход</w:t>
      </w:r>
      <w:proofErr w:type="spellEnd"/>
      <w:r w:rsidRPr="006A65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A6503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proofErr w:type="spellEnd"/>
      <w:r w:rsidRPr="006A650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6A6503">
        <w:rPr>
          <w:rFonts w:ascii="Times New Roman" w:hAnsi="Times New Roman" w:cs="Times New Roman"/>
          <w:color w:val="auto"/>
          <w:sz w:val="28"/>
          <w:szCs w:val="28"/>
        </w:rPr>
        <w:t>наблюдения</w:t>
      </w:r>
      <w:proofErr w:type="spellEnd"/>
      <w:r w:rsidRPr="006A650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6525A" w:rsidRPr="006A6503" w:rsidRDefault="00AC37DF">
      <w:pPr>
        <w:pStyle w:val="a"/>
        <w:rPr>
          <w:rFonts w:ascii="Times New Roman" w:hAnsi="Times New Roman" w:cs="Times New Roman"/>
          <w:sz w:val="28"/>
          <w:szCs w:val="28"/>
        </w:rPr>
      </w:pPr>
      <w:r w:rsidRPr="006A6503">
        <w:rPr>
          <w:rFonts w:ascii="Times New Roman" w:hAnsi="Times New Roman" w:cs="Times New Roman"/>
          <w:sz w:val="28"/>
          <w:szCs w:val="28"/>
        </w:rPr>
        <w:t>1. Реакция нейтрализации: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</w:rPr>
      </w:pPr>
      <w:r w:rsidRPr="006A6503">
        <w:rPr>
          <w:rFonts w:ascii="Times New Roman" w:hAnsi="Times New Roman" w:cs="Times New Roman"/>
          <w:sz w:val="28"/>
          <w:szCs w:val="28"/>
        </w:rPr>
        <w:t>HNO</w:t>
      </w:r>
      <w:r w:rsidRPr="006A6503">
        <w:rPr>
          <w:rFonts w:ascii="Cambria Math" w:hAnsi="Cambria Math" w:cs="Cambria Math"/>
          <w:sz w:val="28"/>
          <w:szCs w:val="28"/>
        </w:rPr>
        <w:t>₃</w:t>
      </w:r>
      <w:r w:rsidRPr="006A6503">
        <w:rPr>
          <w:rFonts w:ascii="Times New Roman" w:hAnsi="Times New Roman" w:cs="Times New Roman"/>
          <w:sz w:val="28"/>
          <w:szCs w:val="28"/>
        </w:rPr>
        <w:t xml:space="preserve"> + NaOH → NaNO</w:t>
      </w:r>
      <w:r w:rsidRPr="006A6503">
        <w:rPr>
          <w:rFonts w:ascii="Cambria Math" w:hAnsi="Cambria Math" w:cs="Cambria Math"/>
          <w:sz w:val="28"/>
          <w:szCs w:val="28"/>
        </w:rPr>
        <w:t>₃</w:t>
      </w:r>
      <w:r w:rsidRPr="006A6503">
        <w:rPr>
          <w:rFonts w:ascii="Times New Roman" w:hAnsi="Times New Roman" w:cs="Times New Roman"/>
          <w:sz w:val="28"/>
          <w:szCs w:val="28"/>
        </w:rPr>
        <w:t xml:space="preserve"> + H</w:t>
      </w:r>
      <w:r w:rsidRPr="006A6503">
        <w:rPr>
          <w:rFonts w:ascii="Cambria Math" w:hAnsi="Cambria Math" w:cs="Cambria Math"/>
          <w:sz w:val="28"/>
          <w:szCs w:val="28"/>
        </w:rPr>
        <w:t>₂</w:t>
      </w:r>
      <w:r w:rsidRPr="006A6503">
        <w:rPr>
          <w:rFonts w:ascii="Times New Roman" w:hAnsi="Times New Roman" w:cs="Times New Roman"/>
          <w:sz w:val="28"/>
          <w:szCs w:val="28"/>
        </w:rPr>
        <w:t>O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Наблюдение: При добавлении щёлочи к кислоте происходит нейтрализация — исчезает кислотная среда (по индикатору).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Вывод: Азотная кислота реагирует с щелочами, образуя соль и воду.</w:t>
      </w:r>
    </w:p>
    <w:p w:rsidR="0006525A" w:rsidRPr="006A6503" w:rsidRDefault="00AC37DF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2. Взаимодействие с карбонатами (общее свойство кислот):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A6503">
        <w:rPr>
          <w:rFonts w:ascii="Times New Roman" w:hAnsi="Times New Roman" w:cs="Times New Roman"/>
          <w:sz w:val="28"/>
          <w:szCs w:val="28"/>
        </w:rPr>
        <w:t>HNO</w:t>
      </w:r>
      <w:r w:rsidRPr="006A6503">
        <w:rPr>
          <w:rFonts w:ascii="Cambria Math" w:hAnsi="Cambria Math" w:cs="Cambria Math"/>
          <w:sz w:val="28"/>
          <w:szCs w:val="28"/>
          <w:lang w:val="ru-RU"/>
        </w:rPr>
        <w:t>₃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proofErr w:type="spellStart"/>
      <w:r w:rsidRPr="006A6503">
        <w:rPr>
          <w:rFonts w:ascii="Times New Roman" w:hAnsi="Times New Roman" w:cs="Times New Roman"/>
          <w:sz w:val="28"/>
          <w:szCs w:val="28"/>
        </w:rPr>
        <w:t>CaCO</w:t>
      </w:r>
      <w:proofErr w:type="spellEnd"/>
      <w:r w:rsidRPr="006A6503">
        <w:rPr>
          <w:rFonts w:ascii="Cambria Math" w:hAnsi="Cambria Math" w:cs="Cambria Math"/>
          <w:sz w:val="28"/>
          <w:szCs w:val="28"/>
          <w:lang w:val="ru-RU"/>
        </w:rPr>
        <w:t>₃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 → </w:t>
      </w:r>
      <w:r w:rsidRPr="006A6503">
        <w:rPr>
          <w:rFonts w:ascii="Times New Roman" w:hAnsi="Times New Roman" w:cs="Times New Roman"/>
          <w:sz w:val="28"/>
          <w:szCs w:val="28"/>
        </w:rPr>
        <w:t>Ca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A6503">
        <w:rPr>
          <w:rFonts w:ascii="Times New Roman" w:hAnsi="Times New Roman" w:cs="Times New Roman"/>
          <w:sz w:val="28"/>
          <w:szCs w:val="28"/>
        </w:rPr>
        <w:t>NO</w:t>
      </w:r>
      <w:proofErr w:type="gramStart"/>
      <w:r w:rsidRPr="006A6503">
        <w:rPr>
          <w:rFonts w:ascii="Cambria Math" w:hAnsi="Cambria Math" w:cs="Cambria Math"/>
          <w:sz w:val="28"/>
          <w:szCs w:val="28"/>
          <w:lang w:val="ru-RU"/>
        </w:rPr>
        <w:t>₃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A6503">
        <w:rPr>
          <w:rFonts w:ascii="Cambria Math" w:hAnsi="Cambria Math" w:cs="Cambria Math"/>
          <w:sz w:val="28"/>
          <w:szCs w:val="28"/>
          <w:lang w:val="ru-RU"/>
        </w:rPr>
        <w:t>₂</w:t>
      </w:r>
      <w:proofErr w:type="gramEnd"/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Pr="006A6503">
        <w:rPr>
          <w:rFonts w:ascii="Times New Roman" w:hAnsi="Times New Roman" w:cs="Times New Roman"/>
          <w:sz w:val="28"/>
          <w:szCs w:val="28"/>
        </w:rPr>
        <w:t>CO</w:t>
      </w:r>
      <w:r w:rsidRPr="006A6503">
        <w:rPr>
          <w:rFonts w:ascii="Cambria Math" w:hAnsi="Cambria Math" w:cs="Cambria Math"/>
          <w:sz w:val="28"/>
          <w:szCs w:val="28"/>
          <w:lang w:val="ru-RU"/>
        </w:rPr>
        <w:t>₂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↑ + </w:t>
      </w:r>
      <w:r w:rsidRPr="006A6503">
        <w:rPr>
          <w:rFonts w:ascii="Times New Roman" w:hAnsi="Times New Roman" w:cs="Times New Roman"/>
          <w:sz w:val="28"/>
          <w:szCs w:val="28"/>
        </w:rPr>
        <w:t>H</w:t>
      </w:r>
      <w:r w:rsidRPr="006A6503">
        <w:rPr>
          <w:rFonts w:ascii="Cambria Math" w:hAnsi="Cambria Math" w:cs="Cambria Math"/>
          <w:sz w:val="28"/>
          <w:szCs w:val="28"/>
          <w:lang w:val="ru-RU"/>
        </w:rPr>
        <w:t>₂</w:t>
      </w:r>
      <w:r w:rsidRPr="006A6503">
        <w:rPr>
          <w:rFonts w:ascii="Times New Roman" w:hAnsi="Times New Roman" w:cs="Times New Roman"/>
          <w:sz w:val="28"/>
          <w:szCs w:val="28"/>
        </w:rPr>
        <w:t>O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Наблюдение: Выделяется газ (углекислый газ), идет бурление.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Вывод: Азотная кислота, как и другие кислоты, реагирует с карбонатами с выделением </w:t>
      </w:r>
      <w:r w:rsidRPr="006A6503">
        <w:rPr>
          <w:rFonts w:ascii="Times New Roman" w:hAnsi="Times New Roman" w:cs="Times New Roman"/>
          <w:sz w:val="28"/>
          <w:szCs w:val="28"/>
        </w:rPr>
        <w:t>CO</w:t>
      </w:r>
      <w:r w:rsidRPr="006A6503">
        <w:rPr>
          <w:rFonts w:ascii="Cambria Math" w:hAnsi="Cambria Math" w:cs="Cambria Math"/>
          <w:sz w:val="28"/>
          <w:szCs w:val="28"/>
          <w:lang w:val="ru-RU"/>
        </w:rPr>
        <w:t>₂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525A" w:rsidRPr="006A6503" w:rsidRDefault="00AC37DF">
      <w:pPr>
        <w:pStyle w:val="a"/>
        <w:rPr>
          <w:rFonts w:ascii="Times New Roman" w:hAnsi="Times New Roman" w:cs="Times New Roman"/>
          <w:sz w:val="28"/>
          <w:szCs w:val="28"/>
        </w:rPr>
      </w:pPr>
      <w:r w:rsidRPr="006A6503">
        <w:rPr>
          <w:rFonts w:ascii="Times New Roman" w:hAnsi="Times New Roman" w:cs="Times New Roman"/>
          <w:sz w:val="28"/>
          <w:szCs w:val="28"/>
        </w:rPr>
        <w:t>3. Взаимодействие с оксидами металлов: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</w:rPr>
      </w:pPr>
      <w:r w:rsidRPr="006A6503">
        <w:rPr>
          <w:rFonts w:ascii="Times New Roman" w:hAnsi="Times New Roman" w:cs="Times New Roman"/>
          <w:sz w:val="28"/>
          <w:szCs w:val="28"/>
        </w:rPr>
        <w:t>2HNO</w:t>
      </w:r>
      <w:r w:rsidRPr="006A6503">
        <w:rPr>
          <w:rFonts w:ascii="Cambria Math" w:hAnsi="Cambria Math" w:cs="Cambria Math"/>
          <w:sz w:val="28"/>
          <w:szCs w:val="28"/>
        </w:rPr>
        <w:t>₃</w:t>
      </w:r>
      <w:r w:rsidRPr="006A6503">
        <w:rPr>
          <w:rFonts w:ascii="Times New Roman" w:hAnsi="Times New Roman" w:cs="Times New Roman"/>
          <w:sz w:val="28"/>
          <w:szCs w:val="28"/>
        </w:rPr>
        <w:t xml:space="preserve"> + CuO → </w:t>
      </w:r>
      <w:proofErr w:type="gramStart"/>
      <w:r w:rsidRPr="006A6503">
        <w:rPr>
          <w:rFonts w:ascii="Times New Roman" w:hAnsi="Times New Roman" w:cs="Times New Roman"/>
          <w:sz w:val="28"/>
          <w:szCs w:val="28"/>
        </w:rPr>
        <w:t>Cu(</w:t>
      </w:r>
      <w:proofErr w:type="gramEnd"/>
      <w:r w:rsidRPr="006A6503">
        <w:rPr>
          <w:rFonts w:ascii="Times New Roman" w:hAnsi="Times New Roman" w:cs="Times New Roman"/>
          <w:sz w:val="28"/>
          <w:szCs w:val="28"/>
        </w:rPr>
        <w:t>NO</w:t>
      </w:r>
      <w:r w:rsidRPr="006A6503">
        <w:rPr>
          <w:rFonts w:ascii="Cambria Math" w:hAnsi="Cambria Math" w:cs="Cambria Math"/>
          <w:sz w:val="28"/>
          <w:szCs w:val="28"/>
        </w:rPr>
        <w:t>₃</w:t>
      </w:r>
      <w:r w:rsidRPr="006A6503">
        <w:rPr>
          <w:rFonts w:ascii="Times New Roman" w:hAnsi="Times New Roman" w:cs="Times New Roman"/>
          <w:sz w:val="28"/>
          <w:szCs w:val="28"/>
        </w:rPr>
        <w:t>)</w:t>
      </w:r>
      <w:r w:rsidRPr="006A6503">
        <w:rPr>
          <w:rFonts w:ascii="Cambria Math" w:hAnsi="Cambria Math" w:cs="Cambria Math"/>
          <w:sz w:val="28"/>
          <w:szCs w:val="28"/>
        </w:rPr>
        <w:t>₂</w:t>
      </w:r>
      <w:r w:rsidRPr="006A6503">
        <w:rPr>
          <w:rFonts w:ascii="Times New Roman" w:hAnsi="Times New Roman" w:cs="Times New Roman"/>
          <w:sz w:val="28"/>
          <w:szCs w:val="28"/>
        </w:rPr>
        <w:t xml:space="preserve"> + H</w:t>
      </w:r>
      <w:r w:rsidRPr="006A6503">
        <w:rPr>
          <w:rFonts w:ascii="Cambria Math" w:hAnsi="Cambria Math" w:cs="Cambria Math"/>
          <w:sz w:val="28"/>
          <w:szCs w:val="28"/>
        </w:rPr>
        <w:t>₂</w:t>
      </w:r>
      <w:r w:rsidRPr="006A6503">
        <w:rPr>
          <w:rFonts w:ascii="Times New Roman" w:hAnsi="Times New Roman" w:cs="Times New Roman"/>
          <w:sz w:val="28"/>
          <w:szCs w:val="28"/>
        </w:rPr>
        <w:t>O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Наблюдение: Растворение черного порошка оксида, образование голубого раствора.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Вывод: Азотная кислота реагирует с основными оксидами, образуя соль и воду.</w:t>
      </w:r>
    </w:p>
    <w:p w:rsidR="0006525A" w:rsidRPr="006A6503" w:rsidRDefault="00AC37DF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4. Взаимодействие с металлами при нагревании (разложение кислоты):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</w:rPr>
        <w:t>Cu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 + 4</w:t>
      </w:r>
      <w:r w:rsidRPr="006A6503">
        <w:rPr>
          <w:rFonts w:ascii="Times New Roman" w:hAnsi="Times New Roman" w:cs="Times New Roman"/>
          <w:sz w:val="28"/>
          <w:szCs w:val="28"/>
        </w:rPr>
        <w:t>HNO</w:t>
      </w:r>
      <w:r w:rsidRPr="006A6503">
        <w:rPr>
          <w:rFonts w:ascii="Cambria Math" w:hAnsi="Cambria Math" w:cs="Cambria Math"/>
          <w:sz w:val="28"/>
          <w:szCs w:val="28"/>
          <w:lang w:val="ru-RU"/>
        </w:rPr>
        <w:t>₃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A6503">
        <w:rPr>
          <w:rFonts w:ascii="Times New Roman" w:hAnsi="Times New Roman" w:cs="Times New Roman"/>
          <w:sz w:val="28"/>
          <w:szCs w:val="28"/>
          <w:lang w:val="ru-RU"/>
        </w:rPr>
        <w:t>конц</w:t>
      </w:r>
      <w:proofErr w:type="spellEnd"/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.) → </w:t>
      </w:r>
      <w:r w:rsidRPr="006A6503">
        <w:rPr>
          <w:rFonts w:ascii="Times New Roman" w:hAnsi="Times New Roman" w:cs="Times New Roman"/>
          <w:sz w:val="28"/>
          <w:szCs w:val="28"/>
        </w:rPr>
        <w:t>Cu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A6503">
        <w:rPr>
          <w:rFonts w:ascii="Times New Roman" w:hAnsi="Times New Roman" w:cs="Times New Roman"/>
          <w:sz w:val="28"/>
          <w:szCs w:val="28"/>
        </w:rPr>
        <w:t>NO</w:t>
      </w:r>
      <w:proofErr w:type="gramStart"/>
      <w:r w:rsidRPr="006A6503">
        <w:rPr>
          <w:rFonts w:ascii="Cambria Math" w:hAnsi="Cambria Math" w:cs="Cambria Math"/>
          <w:sz w:val="28"/>
          <w:szCs w:val="28"/>
          <w:lang w:val="ru-RU"/>
        </w:rPr>
        <w:t>₃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A6503">
        <w:rPr>
          <w:rFonts w:ascii="Cambria Math" w:hAnsi="Cambria Math" w:cs="Cambria Math"/>
          <w:sz w:val="28"/>
          <w:szCs w:val="28"/>
          <w:lang w:val="ru-RU"/>
        </w:rPr>
        <w:t>₂</w:t>
      </w:r>
      <w:proofErr w:type="gramEnd"/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 + 2</w:t>
      </w:r>
      <w:r w:rsidRPr="006A6503">
        <w:rPr>
          <w:rFonts w:ascii="Times New Roman" w:hAnsi="Times New Roman" w:cs="Times New Roman"/>
          <w:sz w:val="28"/>
          <w:szCs w:val="28"/>
        </w:rPr>
        <w:t>NO</w:t>
      </w:r>
      <w:r w:rsidRPr="006A6503">
        <w:rPr>
          <w:rFonts w:ascii="Cambria Math" w:hAnsi="Cambria Math" w:cs="Cambria Math"/>
          <w:sz w:val="28"/>
          <w:szCs w:val="28"/>
          <w:lang w:val="ru-RU"/>
        </w:rPr>
        <w:t>₂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↑ + 2</w:t>
      </w:r>
      <w:r w:rsidRPr="006A6503">
        <w:rPr>
          <w:rFonts w:ascii="Times New Roman" w:hAnsi="Times New Roman" w:cs="Times New Roman"/>
          <w:sz w:val="28"/>
          <w:szCs w:val="28"/>
        </w:rPr>
        <w:t>H</w:t>
      </w:r>
      <w:r w:rsidRPr="006A6503">
        <w:rPr>
          <w:rFonts w:ascii="Cambria Math" w:hAnsi="Cambria Math" w:cs="Cambria Math"/>
          <w:sz w:val="28"/>
          <w:szCs w:val="28"/>
          <w:lang w:val="ru-RU"/>
        </w:rPr>
        <w:t>₂</w:t>
      </w:r>
      <w:r w:rsidRPr="006A6503">
        <w:rPr>
          <w:rFonts w:ascii="Times New Roman" w:hAnsi="Times New Roman" w:cs="Times New Roman"/>
          <w:sz w:val="28"/>
          <w:szCs w:val="28"/>
        </w:rPr>
        <w:t>O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Наблюдение: При нагревании меди с азотной кислотой выделяется бурый газ (</w:t>
      </w:r>
      <w:r w:rsidRPr="006A6503">
        <w:rPr>
          <w:rFonts w:ascii="Times New Roman" w:hAnsi="Times New Roman" w:cs="Times New Roman"/>
          <w:sz w:val="28"/>
          <w:szCs w:val="28"/>
        </w:rPr>
        <w:t>NO</w:t>
      </w:r>
      <w:r w:rsidRPr="006A6503">
        <w:rPr>
          <w:rFonts w:ascii="Cambria Math" w:hAnsi="Cambria Math" w:cs="Cambria Math"/>
          <w:sz w:val="28"/>
          <w:szCs w:val="28"/>
          <w:lang w:val="ru-RU"/>
        </w:rPr>
        <w:t>₂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>Вывод: При нагревании кислотой металл окисляется, а кислота разлагается с выделением оксидов азота.</w:t>
      </w:r>
    </w:p>
    <w:p w:rsidR="0006525A" w:rsidRPr="006A6503" w:rsidRDefault="00AC37DF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A6503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  <w:proofErr w:type="spellEnd"/>
      <w:r w:rsidRPr="006A650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6525A" w:rsidRPr="006A6503" w:rsidRDefault="00AC37D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- Азотная кислота реагирует с основаниями, карбонатами и оксидами металлов — это её кислотные </w:t>
      </w:r>
      <w:proofErr w:type="gramStart"/>
      <w:r w:rsidRPr="006A6503">
        <w:rPr>
          <w:rFonts w:ascii="Times New Roman" w:hAnsi="Times New Roman" w:cs="Times New Roman"/>
          <w:sz w:val="28"/>
          <w:szCs w:val="28"/>
          <w:lang w:val="ru-RU"/>
        </w:rPr>
        <w:t>свойства.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proofErr w:type="gramEnd"/>
      <w:r w:rsidRPr="006A6503">
        <w:rPr>
          <w:rFonts w:ascii="Times New Roman" w:hAnsi="Times New Roman" w:cs="Times New Roman"/>
          <w:sz w:val="28"/>
          <w:szCs w:val="28"/>
          <w:lang w:val="ru-RU"/>
        </w:rPr>
        <w:t xml:space="preserve"> При взаимодействии с металлами (особенно при нагревании) она проявляет окислительные свойства.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br/>
        <w:t xml:space="preserve">- Образуются соли азотной кислоты — нитраты, а также побочные продукты (вода, газы). </w:t>
      </w:r>
      <w:r w:rsidRPr="006A6503">
        <w:rPr>
          <w:rFonts w:ascii="Times New Roman" w:hAnsi="Times New Roman" w:cs="Times New Roman"/>
          <w:sz w:val="28"/>
          <w:szCs w:val="28"/>
        </w:rPr>
        <w:t>https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6A6503">
        <w:rPr>
          <w:rFonts w:ascii="Times New Roman" w:hAnsi="Times New Roman" w:cs="Times New Roman"/>
          <w:sz w:val="28"/>
          <w:szCs w:val="28"/>
        </w:rPr>
        <w:t>youtu</w:t>
      </w:r>
      <w:proofErr w:type="spellEnd"/>
      <w:r w:rsidRPr="006A650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6503">
        <w:rPr>
          <w:rFonts w:ascii="Times New Roman" w:hAnsi="Times New Roman" w:cs="Times New Roman"/>
          <w:sz w:val="28"/>
          <w:szCs w:val="28"/>
        </w:rPr>
        <w:t>be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/8</w:t>
      </w:r>
      <w:r w:rsidRPr="006A6503">
        <w:rPr>
          <w:rFonts w:ascii="Times New Roman" w:hAnsi="Times New Roman" w:cs="Times New Roman"/>
          <w:sz w:val="28"/>
          <w:szCs w:val="28"/>
        </w:rPr>
        <w:t>E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3-</w:t>
      </w:r>
      <w:r w:rsidRPr="006A6503">
        <w:rPr>
          <w:rFonts w:ascii="Times New Roman" w:hAnsi="Times New Roman" w:cs="Times New Roman"/>
          <w:sz w:val="28"/>
          <w:szCs w:val="28"/>
        </w:rPr>
        <w:t>RT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5</w:t>
      </w:r>
      <w:proofErr w:type="spellStart"/>
      <w:r w:rsidRPr="006A6503">
        <w:rPr>
          <w:rFonts w:ascii="Times New Roman" w:hAnsi="Times New Roman" w:cs="Times New Roman"/>
          <w:sz w:val="28"/>
          <w:szCs w:val="28"/>
        </w:rPr>
        <w:t>xhcs</w:t>
      </w:r>
      <w:proofErr w:type="spellEnd"/>
      <w:r w:rsidRPr="006A6503">
        <w:rPr>
          <w:rFonts w:ascii="Times New Roman" w:hAnsi="Times New Roman" w:cs="Times New Roman"/>
          <w:sz w:val="28"/>
          <w:szCs w:val="28"/>
          <w:lang w:val="ru-RU"/>
        </w:rPr>
        <w:t>?</w:t>
      </w:r>
      <w:proofErr w:type="spellStart"/>
      <w:r w:rsidRPr="006A650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A6503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Pr="006A6503">
        <w:rPr>
          <w:rFonts w:ascii="Times New Roman" w:hAnsi="Times New Roman" w:cs="Times New Roman"/>
          <w:sz w:val="28"/>
          <w:szCs w:val="28"/>
        </w:rPr>
        <w:t>GgvpwyrBIdWV</w:t>
      </w:r>
      <w:proofErr w:type="spellEnd"/>
      <w:r w:rsidRPr="006A650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A6503">
        <w:rPr>
          <w:rFonts w:ascii="Times New Roman" w:hAnsi="Times New Roman" w:cs="Times New Roman"/>
          <w:sz w:val="28"/>
          <w:szCs w:val="28"/>
        </w:rPr>
        <w:t>d</w:t>
      </w:r>
      <w:r w:rsidRPr="006A650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A6503">
        <w:rPr>
          <w:rFonts w:ascii="Times New Roman" w:hAnsi="Times New Roman" w:cs="Times New Roman"/>
          <w:sz w:val="28"/>
          <w:szCs w:val="28"/>
        </w:rPr>
        <w:t>s</w:t>
      </w:r>
    </w:p>
    <w:sectPr w:rsidR="0006525A" w:rsidRPr="006A65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25A"/>
    <w:rsid w:val="0015074B"/>
    <w:rsid w:val="0029639D"/>
    <w:rsid w:val="00326F90"/>
    <w:rsid w:val="006A6503"/>
    <w:rsid w:val="00AA1D8D"/>
    <w:rsid w:val="00AC37D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90743A0-F874-4A3E-9EFA-F2B37D01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49799A-6DF7-4197-AD7D-5EBEFCDB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ЛЯЛЯ</cp:lastModifiedBy>
  <cp:revision>2</cp:revision>
  <dcterms:created xsi:type="dcterms:W3CDTF">2025-07-28T15:33:00Z</dcterms:created>
  <dcterms:modified xsi:type="dcterms:W3CDTF">2025-07-28T15:33:00Z</dcterms:modified>
  <cp:category/>
</cp:coreProperties>
</file>